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42528" w14:textId="077A8151" w:rsidR="00E304CA" w:rsidRDefault="00CD12A4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202</w:t>
      </w:r>
      <w:r>
        <w:rPr>
          <w:rFonts w:ascii="方正小标宋简体" w:eastAsia="方正小标宋简体" w:hint="eastAsia"/>
          <w:sz w:val="30"/>
          <w:szCs w:val="30"/>
        </w:rPr>
        <w:t>5</w:t>
      </w:r>
      <w:r>
        <w:rPr>
          <w:rFonts w:ascii="方正小标宋简体" w:eastAsia="方正小标宋简体" w:hint="eastAsia"/>
          <w:sz w:val="30"/>
          <w:szCs w:val="30"/>
        </w:rPr>
        <w:t>年全国硕士研究生入学考试《安全学</w:t>
      </w:r>
      <w:r>
        <w:rPr>
          <w:rFonts w:ascii="方正小标宋简体" w:eastAsia="方正小标宋简体" w:hint="eastAsia"/>
          <w:sz w:val="30"/>
          <w:szCs w:val="30"/>
        </w:rPr>
        <w:t>原理》考试大纲</w:t>
      </w:r>
    </w:p>
    <w:p w14:paraId="56BC0E05" w14:textId="77777777" w:rsidR="00E304CA" w:rsidRDefault="00E304CA">
      <w:pPr>
        <w:spacing w:line="360" w:lineRule="auto"/>
        <w:rPr>
          <w:rFonts w:ascii="黑体" w:eastAsia="黑体" w:hAnsi="黑体"/>
          <w:sz w:val="24"/>
        </w:rPr>
      </w:pPr>
      <w:bookmarkStart w:id="0" w:name="_GoBack"/>
      <w:bookmarkEnd w:id="0"/>
    </w:p>
    <w:p w14:paraId="5C1898D6" w14:textId="77777777" w:rsidR="00E304CA" w:rsidRDefault="00CD12A4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一、试卷满分及考试时间</w:t>
      </w:r>
    </w:p>
    <w:p w14:paraId="2F62F15C" w14:textId="77777777" w:rsidR="00E304CA" w:rsidRDefault="00CD12A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满分为</w:t>
      </w:r>
      <w:r>
        <w:rPr>
          <w:rFonts w:ascii="宋体" w:eastAsia="宋体" w:hAnsi="宋体"/>
          <w:sz w:val="24"/>
        </w:rPr>
        <w:t>150</w:t>
      </w:r>
      <w:r>
        <w:rPr>
          <w:rFonts w:ascii="宋体" w:eastAsia="宋体" w:hAnsi="宋体"/>
          <w:sz w:val="24"/>
        </w:rPr>
        <w:t>分</w:t>
      </w:r>
      <w:r>
        <w:rPr>
          <w:rFonts w:ascii="宋体" w:eastAsia="宋体" w:hAnsi="宋体" w:hint="eastAsia"/>
          <w:sz w:val="24"/>
        </w:rPr>
        <w:t>，</w:t>
      </w:r>
      <w:r>
        <w:rPr>
          <w:rFonts w:ascii="宋体" w:eastAsia="宋体" w:hAnsi="宋体"/>
          <w:sz w:val="24"/>
        </w:rPr>
        <w:t>考试时间为</w:t>
      </w:r>
      <w:r>
        <w:rPr>
          <w:rFonts w:ascii="宋体" w:eastAsia="宋体" w:hAnsi="宋体"/>
          <w:sz w:val="24"/>
        </w:rPr>
        <w:t>180</w:t>
      </w:r>
      <w:r>
        <w:rPr>
          <w:rFonts w:ascii="宋体" w:eastAsia="宋体" w:hAnsi="宋体"/>
          <w:sz w:val="24"/>
        </w:rPr>
        <w:t>分钟</w:t>
      </w:r>
    </w:p>
    <w:p w14:paraId="7F6E0BCA" w14:textId="77777777" w:rsidR="00E304CA" w:rsidRDefault="00CD12A4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二、答题方式</w:t>
      </w:r>
    </w:p>
    <w:p w14:paraId="6BC669C8" w14:textId="77777777" w:rsidR="00E304CA" w:rsidRDefault="00CD12A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闭卷、笔试</w:t>
      </w:r>
    </w:p>
    <w:p w14:paraId="11FDD071" w14:textId="77777777" w:rsidR="00E304CA" w:rsidRDefault="00CD12A4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三、试卷题型结构</w:t>
      </w:r>
    </w:p>
    <w:p w14:paraId="7A995D77" w14:textId="77777777" w:rsidR="00E304CA" w:rsidRDefault="00CD12A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名词解释、选择，填空，简答，论述。</w:t>
      </w:r>
    </w:p>
    <w:p w14:paraId="7C625FC9" w14:textId="77777777" w:rsidR="00E304CA" w:rsidRDefault="00CD12A4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四、适用学科专业</w:t>
      </w:r>
    </w:p>
    <w:p w14:paraId="48A04EA8" w14:textId="0058E728" w:rsidR="00E304CA" w:rsidRPr="00CD12A4" w:rsidRDefault="00CD12A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CD12A4">
        <w:rPr>
          <w:rFonts w:ascii="宋体" w:eastAsia="宋体" w:hAnsi="宋体"/>
          <w:sz w:val="24"/>
        </w:rPr>
        <w:t>安全工程</w:t>
      </w:r>
    </w:p>
    <w:p w14:paraId="5BDA83A8" w14:textId="77777777" w:rsidR="00E304CA" w:rsidRDefault="00CD12A4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五、考核内容</w:t>
      </w:r>
    </w:p>
    <w:p w14:paraId="4498BDD6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b/>
          <w:bCs/>
          <w:sz w:val="24"/>
          <w:szCs w:val="24"/>
        </w:rPr>
      </w:pPr>
      <w:bookmarkStart w:id="1" w:name="_Hlk139361499"/>
      <w:r>
        <w:rPr>
          <w:rFonts w:ascii="宋体" w:eastAsia="宋体" w:hAnsi="宋体" w:cs="Times New Roman" w:hint="eastAsia"/>
          <w:b/>
          <w:bCs/>
          <w:sz w:val="24"/>
          <w:szCs w:val="24"/>
        </w:rPr>
        <w:t>第一章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事故致因理论</w:t>
      </w:r>
    </w:p>
    <w:bookmarkEnd w:id="1"/>
    <w:p w14:paraId="0A50D0B8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1.1</w:t>
      </w:r>
      <w:r>
        <w:rPr>
          <w:rFonts w:ascii="Times New Roman" w:eastAsia="宋体" w:hAnsi="Times New Roman" w:cs="Times New Roman"/>
          <w:sz w:val="24"/>
          <w:szCs w:val="24"/>
        </w:rPr>
        <w:t>概述</w:t>
      </w:r>
    </w:p>
    <w:p w14:paraId="7ECCF4A6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1.2</w:t>
      </w:r>
      <w:r>
        <w:rPr>
          <w:rFonts w:ascii="Times New Roman" w:eastAsia="宋体" w:hAnsi="Times New Roman" w:cs="Times New Roman"/>
          <w:sz w:val="24"/>
          <w:szCs w:val="24"/>
        </w:rPr>
        <w:t>事故频发倾向论</w:t>
      </w:r>
    </w:p>
    <w:p w14:paraId="4754EF3E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1.3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>海因里希工业安全理论</w:t>
      </w:r>
    </w:p>
    <w:p w14:paraId="5C48BB60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1.4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>危险源理论</w:t>
      </w:r>
    </w:p>
    <w:p w14:paraId="57EABB25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1.5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>管理失误论与组织事故</w:t>
      </w:r>
    </w:p>
    <w:p w14:paraId="339F952F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l.6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>变化的观点</w:t>
      </w:r>
    </w:p>
    <w:p w14:paraId="2E6E0E83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1.7</w:t>
      </w:r>
      <w:r>
        <w:rPr>
          <w:rFonts w:ascii="Times New Roman" w:eastAsia="宋体" w:hAnsi="Times New Roman" w:cs="Times New Roman"/>
          <w:sz w:val="24"/>
          <w:szCs w:val="24"/>
        </w:rPr>
        <w:t>复杂社会技术系统事故模型</w:t>
      </w:r>
    </w:p>
    <w:p w14:paraId="282F2D36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b/>
          <w:bCs/>
          <w:sz w:val="24"/>
          <w:szCs w:val="24"/>
        </w:rPr>
      </w:pPr>
      <w:bookmarkStart w:id="2" w:name="_Hlk139362853"/>
      <w:r>
        <w:rPr>
          <w:rFonts w:ascii="宋体" w:eastAsia="宋体" w:hAnsi="宋体" w:cs="Times New Roman" w:hint="eastAsia"/>
          <w:b/>
          <w:bCs/>
          <w:sz w:val="24"/>
          <w:szCs w:val="24"/>
        </w:rPr>
        <w:t>第二章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人失误与不安全行为</w:t>
      </w:r>
    </w:p>
    <w:bookmarkEnd w:id="2"/>
    <w:p w14:paraId="712243A9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2.1</w:t>
      </w:r>
      <w:r>
        <w:rPr>
          <w:rFonts w:ascii="Times New Roman" w:eastAsia="宋体" w:hAnsi="Times New Roman" w:cs="Times New Roman"/>
          <w:sz w:val="24"/>
          <w:szCs w:val="24"/>
        </w:rPr>
        <w:t>人失误概述</w:t>
      </w:r>
    </w:p>
    <w:p w14:paraId="71E2A0F0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2.2</w:t>
      </w:r>
      <w:r>
        <w:rPr>
          <w:rFonts w:ascii="Times New Roman" w:eastAsia="宋体" w:hAnsi="Times New Roman" w:cs="Times New Roman"/>
          <w:sz w:val="24"/>
          <w:szCs w:val="24"/>
        </w:rPr>
        <w:t>人的信息处理过程</w:t>
      </w:r>
    </w:p>
    <w:p w14:paraId="52FE7015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2.3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>信息处理过程与人失误</w:t>
      </w:r>
    </w:p>
    <w:p w14:paraId="72E10F82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2.4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>心理紧张与人失误</w:t>
      </w:r>
    </w:p>
    <w:p w14:paraId="682AD94A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2.5</w:t>
      </w:r>
      <w:r>
        <w:rPr>
          <w:rFonts w:ascii="Times New Roman" w:eastAsia="宋体" w:hAnsi="Times New Roman" w:cs="Times New Roman"/>
          <w:sz w:val="24"/>
          <w:szCs w:val="24"/>
        </w:rPr>
        <w:t>人失误致</w:t>
      </w:r>
      <w:r>
        <w:rPr>
          <w:rFonts w:ascii="Times New Roman" w:eastAsia="宋体" w:hAnsi="Times New Roman" w:cs="Times New Roman" w:hint="eastAsia"/>
          <w:sz w:val="24"/>
          <w:szCs w:val="24"/>
        </w:rPr>
        <w:t>因</w:t>
      </w:r>
      <w:r>
        <w:rPr>
          <w:rFonts w:ascii="Times New Roman" w:eastAsia="宋体" w:hAnsi="Times New Roman" w:cs="Times New Roman"/>
          <w:sz w:val="24"/>
          <w:szCs w:val="24"/>
        </w:rPr>
        <w:t>分析</w:t>
      </w:r>
    </w:p>
    <w:p w14:paraId="7E85DCCC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2.6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>生物节律与事故</w:t>
      </w:r>
    </w:p>
    <w:p w14:paraId="0786FC14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2.7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>不安全行为的心理原因</w:t>
      </w:r>
    </w:p>
    <w:p w14:paraId="6F2B0960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2.8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>群集行为与群集事故</w:t>
      </w:r>
    </w:p>
    <w:p w14:paraId="07220FCA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b/>
          <w:bCs/>
          <w:sz w:val="24"/>
          <w:szCs w:val="24"/>
        </w:rPr>
      </w:pPr>
      <w:bookmarkStart w:id="3" w:name="_Hlk139365589"/>
      <w:r>
        <w:rPr>
          <w:rFonts w:ascii="宋体" w:eastAsia="宋体" w:hAnsi="宋体" w:cs="Times New Roman" w:hint="eastAsia"/>
          <w:b/>
          <w:bCs/>
          <w:sz w:val="24"/>
          <w:szCs w:val="24"/>
        </w:rPr>
        <w:t>第三章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防止人失误与不安全行为</w:t>
      </w:r>
    </w:p>
    <w:bookmarkEnd w:id="3"/>
    <w:p w14:paraId="3DA5A6EB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3.1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>防止人失误</w:t>
      </w:r>
    </w:p>
    <w:p w14:paraId="2F5B9B54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3.2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>警告</w:t>
      </w:r>
    </w:p>
    <w:p w14:paraId="46E849E2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3.3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>人</w:t>
      </w:r>
      <w:r>
        <w:rPr>
          <w:rFonts w:ascii="宋体" w:eastAsia="宋体" w:hAnsi="宋体" w:cs="Times New Roman"/>
          <w:sz w:val="24"/>
          <w:szCs w:val="24"/>
        </w:rPr>
        <w:t>·</w:t>
      </w:r>
      <w:r>
        <w:rPr>
          <w:rFonts w:ascii="宋体" w:eastAsia="宋体" w:hAnsi="宋体" w:cs="Times New Roman"/>
          <w:sz w:val="24"/>
          <w:szCs w:val="24"/>
        </w:rPr>
        <w:t>机</w:t>
      </w:r>
      <w:r>
        <w:rPr>
          <w:rFonts w:ascii="宋体" w:eastAsia="宋体" w:hAnsi="宋体" w:cs="Times New Roman"/>
          <w:sz w:val="24"/>
          <w:szCs w:val="24"/>
        </w:rPr>
        <w:t>·</w:t>
      </w:r>
      <w:r>
        <w:rPr>
          <w:rFonts w:ascii="宋体" w:eastAsia="宋体" w:hAnsi="宋体" w:cs="Times New Roman"/>
          <w:sz w:val="24"/>
          <w:szCs w:val="24"/>
        </w:rPr>
        <w:t>环境匹配</w:t>
      </w:r>
    </w:p>
    <w:p w14:paraId="61657A6A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3.4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>职业适合性</w:t>
      </w:r>
    </w:p>
    <w:p w14:paraId="494F1F6B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3.5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>安全教育与技能训练</w:t>
      </w:r>
    </w:p>
    <w:p w14:paraId="148B34B0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3.6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>安全行为的产生</w:t>
      </w:r>
    </w:p>
    <w:p w14:paraId="47C7E8D5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b/>
          <w:bCs/>
          <w:sz w:val="24"/>
          <w:szCs w:val="24"/>
        </w:rPr>
      </w:pPr>
      <w:bookmarkStart w:id="4" w:name="_Hlk139367028"/>
      <w:r>
        <w:rPr>
          <w:rFonts w:ascii="宋体" w:eastAsia="宋体" w:hAnsi="宋体" w:cs="Times New Roman" w:hint="eastAsia"/>
          <w:b/>
          <w:bCs/>
          <w:sz w:val="24"/>
          <w:szCs w:val="24"/>
        </w:rPr>
        <w:t>第四章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企业安全管理</w:t>
      </w:r>
    </w:p>
    <w:bookmarkEnd w:id="4"/>
    <w:p w14:paraId="48D8174D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4.1</w:t>
      </w:r>
      <w:r>
        <w:rPr>
          <w:rFonts w:ascii="宋体" w:eastAsia="宋体" w:hAnsi="宋体" w:cs="Times New Roman"/>
          <w:sz w:val="24"/>
          <w:szCs w:val="24"/>
        </w:rPr>
        <w:t>企业安全管理概述</w:t>
      </w:r>
    </w:p>
    <w:p w14:paraId="6B3D451C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4.2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>资料收集与分析</w:t>
      </w:r>
    </w:p>
    <w:p w14:paraId="11A8F049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4.3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>选择对策</w:t>
      </w:r>
    </w:p>
    <w:p w14:paraId="152358E1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4.4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>安全措施的经济性评价</w:t>
      </w:r>
    </w:p>
    <w:p w14:paraId="29465FD1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4.5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>作业现场的安全管理</w:t>
      </w:r>
    </w:p>
    <w:p w14:paraId="5C9B0342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4.6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>企业安全管理制度</w:t>
      </w:r>
    </w:p>
    <w:p w14:paraId="19ADBA3E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第五章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现代安全管理</w:t>
      </w:r>
    </w:p>
    <w:p w14:paraId="13A45545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5.1</w:t>
      </w: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>现代安全管理概述</w:t>
      </w:r>
    </w:p>
    <w:p w14:paraId="0A5BC939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5.2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>安全目标管理</w:t>
      </w:r>
    </w:p>
    <w:p w14:paraId="2BD8A696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5.3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>安全管理模式</w:t>
      </w:r>
    </w:p>
    <w:p w14:paraId="3A461DF2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5.4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>企业安全文化</w:t>
      </w:r>
    </w:p>
    <w:p w14:paraId="5500BB6F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5.5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>职业安全健康管理体系</w:t>
      </w:r>
    </w:p>
    <w:p w14:paraId="16103267" w14:textId="77777777" w:rsidR="00E304CA" w:rsidRDefault="00CD12A4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5.6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sz w:val="24"/>
          <w:szCs w:val="24"/>
        </w:rPr>
        <w:t>安全生产标准化</w:t>
      </w:r>
    </w:p>
    <w:p w14:paraId="0870BDCF" w14:textId="77777777" w:rsidR="00E304CA" w:rsidRDefault="00CD12A4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5.7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>安全管理工作评价</w:t>
      </w:r>
    </w:p>
    <w:p w14:paraId="3DAF5668" w14:textId="77777777" w:rsidR="00E304CA" w:rsidRDefault="00CD12A4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六、主要参考书目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891"/>
        <w:gridCol w:w="1923"/>
        <w:gridCol w:w="1425"/>
        <w:gridCol w:w="2359"/>
      </w:tblGrid>
      <w:tr w:rsidR="00E304CA" w14:paraId="7125347A" w14:textId="77777777">
        <w:tc>
          <w:tcPr>
            <w:tcW w:w="420" w:type="pct"/>
          </w:tcPr>
          <w:p w14:paraId="0012BD8F" w14:textId="77777777" w:rsidR="00E304CA" w:rsidRDefault="00CD12A4">
            <w:pPr>
              <w:jc w:val="center"/>
              <w:rPr>
                <w:rFonts w:ascii="宋体" w:eastAsia="宋体" w:hAnsi="宋体" w:cs="Times New Roman"/>
                <w:b/>
                <w:sz w:val="24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18"/>
              </w:rPr>
              <w:t>序号</w:t>
            </w:r>
          </w:p>
        </w:tc>
        <w:tc>
          <w:tcPr>
            <w:tcW w:w="1140" w:type="pct"/>
          </w:tcPr>
          <w:p w14:paraId="33DC2EFD" w14:textId="77777777" w:rsidR="00E304CA" w:rsidRDefault="00CD12A4">
            <w:pPr>
              <w:jc w:val="center"/>
              <w:rPr>
                <w:rFonts w:ascii="宋体" w:eastAsia="宋体" w:hAnsi="宋体" w:cs="Times New Roman"/>
                <w:b/>
                <w:sz w:val="24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18"/>
              </w:rPr>
              <w:t>考</w:t>
            </w:r>
            <w:r>
              <w:rPr>
                <w:rFonts w:ascii="宋体" w:eastAsia="宋体" w:hAnsi="宋体" w:cs="Times New Roman" w:hint="eastAsia"/>
                <w:b/>
                <w:sz w:val="24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  <w:szCs w:val="18"/>
              </w:rPr>
              <w:t>试</w:t>
            </w:r>
            <w:r>
              <w:rPr>
                <w:rFonts w:ascii="宋体" w:eastAsia="宋体" w:hAnsi="宋体" w:cs="Times New Roman" w:hint="eastAsia"/>
                <w:b/>
                <w:sz w:val="24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  <w:szCs w:val="18"/>
              </w:rPr>
              <w:t>科</w:t>
            </w:r>
            <w:r>
              <w:rPr>
                <w:rFonts w:ascii="宋体" w:eastAsia="宋体" w:hAnsi="宋体" w:cs="Times New Roman" w:hint="eastAsia"/>
                <w:b/>
                <w:sz w:val="24"/>
                <w:szCs w:val="18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  <w:szCs w:val="18"/>
              </w:rPr>
              <w:t>目</w:t>
            </w:r>
          </w:p>
        </w:tc>
        <w:tc>
          <w:tcPr>
            <w:tcW w:w="1159" w:type="pct"/>
          </w:tcPr>
          <w:p w14:paraId="4D7DCDB4" w14:textId="77777777" w:rsidR="00E304CA" w:rsidRDefault="00CD12A4">
            <w:pPr>
              <w:jc w:val="center"/>
              <w:rPr>
                <w:rFonts w:ascii="宋体" w:eastAsia="宋体" w:hAnsi="宋体" w:cs="Times New Roman"/>
                <w:b/>
                <w:sz w:val="24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18"/>
              </w:rPr>
              <w:t>书</w:t>
            </w:r>
            <w:r>
              <w:rPr>
                <w:rFonts w:ascii="宋体" w:eastAsia="宋体" w:hAnsi="宋体" w:cs="Times New Roman" w:hint="eastAsia"/>
                <w:b/>
                <w:sz w:val="24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18"/>
              </w:rPr>
              <w:t>目</w:t>
            </w:r>
          </w:p>
        </w:tc>
        <w:tc>
          <w:tcPr>
            <w:tcW w:w="859" w:type="pct"/>
          </w:tcPr>
          <w:p w14:paraId="7D3F8B65" w14:textId="77777777" w:rsidR="00E304CA" w:rsidRDefault="00CD12A4">
            <w:pPr>
              <w:jc w:val="center"/>
              <w:rPr>
                <w:rFonts w:ascii="宋体" w:eastAsia="宋体" w:hAnsi="宋体" w:cs="Times New Roman"/>
                <w:b/>
                <w:sz w:val="24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18"/>
              </w:rPr>
              <w:t>编</w:t>
            </w:r>
            <w:r>
              <w:rPr>
                <w:rFonts w:ascii="宋体" w:eastAsia="宋体" w:hAnsi="宋体" w:cs="Times New Roman" w:hint="eastAsia"/>
                <w:b/>
                <w:sz w:val="24"/>
                <w:szCs w:val="18"/>
              </w:rPr>
              <w:t xml:space="preserve">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18"/>
              </w:rPr>
              <w:t>者</w:t>
            </w:r>
          </w:p>
        </w:tc>
        <w:tc>
          <w:tcPr>
            <w:tcW w:w="1422" w:type="pct"/>
          </w:tcPr>
          <w:p w14:paraId="7749CCDE" w14:textId="77777777" w:rsidR="00E304CA" w:rsidRDefault="00CD12A4">
            <w:pPr>
              <w:jc w:val="center"/>
              <w:rPr>
                <w:rFonts w:ascii="宋体" w:eastAsia="宋体" w:hAnsi="宋体" w:cs="Times New Roman"/>
                <w:b/>
                <w:sz w:val="24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18"/>
              </w:rPr>
              <w:t>出版社及出版时间</w:t>
            </w:r>
          </w:p>
        </w:tc>
      </w:tr>
      <w:tr w:rsidR="00E304CA" w14:paraId="5622022C" w14:textId="77777777">
        <w:tc>
          <w:tcPr>
            <w:tcW w:w="420" w:type="pct"/>
            <w:vAlign w:val="center"/>
          </w:tcPr>
          <w:p w14:paraId="7386EC2C" w14:textId="77777777" w:rsidR="00E304CA" w:rsidRDefault="00CD12A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140" w:type="pct"/>
            <w:vAlign w:val="center"/>
          </w:tcPr>
          <w:p w14:paraId="2C621A7A" w14:textId="77777777" w:rsidR="00E304CA" w:rsidRDefault="00CD12A4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829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安全学原理</w:t>
            </w:r>
          </w:p>
        </w:tc>
        <w:tc>
          <w:tcPr>
            <w:tcW w:w="1159" w:type="pct"/>
            <w:vAlign w:val="center"/>
          </w:tcPr>
          <w:p w14:paraId="467FDA76" w14:textId="77777777" w:rsidR="00E304CA" w:rsidRDefault="00CD12A4">
            <w:pPr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安全原理</w:t>
            </w:r>
          </w:p>
        </w:tc>
        <w:tc>
          <w:tcPr>
            <w:tcW w:w="859" w:type="pct"/>
            <w:vAlign w:val="center"/>
          </w:tcPr>
          <w:p w14:paraId="21F18973" w14:textId="77777777" w:rsidR="00E304CA" w:rsidRDefault="00CD12A4">
            <w:pPr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陈宝智</w:t>
            </w:r>
          </w:p>
        </w:tc>
        <w:tc>
          <w:tcPr>
            <w:tcW w:w="1422" w:type="pct"/>
            <w:vAlign w:val="center"/>
          </w:tcPr>
          <w:p w14:paraId="1A638A3D" w14:textId="77777777" w:rsidR="00E304CA" w:rsidRDefault="00CD12A4">
            <w:pPr>
              <w:jc w:val="center"/>
              <w:outlineLvl w:val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冶金工业出版社，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2016</w:t>
            </w:r>
          </w:p>
        </w:tc>
      </w:tr>
    </w:tbl>
    <w:p w14:paraId="44F9C1A6" w14:textId="77777777" w:rsidR="00E304CA" w:rsidRDefault="00E304CA">
      <w:pPr>
        <w:spacing w:line="360" w:lineRule="auto"/>
        <w:rPr>
          <w:rFonts w:ascii="黑体" w:eastAsia="黑体" w:hAnsi="黑体"/>
          <w:sz w:val="24"/>
          <w:szCs w:val="24"/>
        </w:rPr>
      </w:pPr>
    </w:p>
    <w:p w14:paraId="272114EC" w14:textId="77777777" w:rsidR="00E304CA" w:rsidRDefault="00E304CA">
      <w:pPr>
        <w:spacing w:line="360" w:lineRule="auto"/>
        <w:rPr>
          <w:rFonts w:ascii="仿宋" w:eastAsia="仿宋" w:hAnsi="仿宋"/>
          <w:sz w:val="24"/>
        </w:rPr>
      </w:pPr>
    </w:p>
    <w:sectPr w:rsidR="00E3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AF732" w14:textId="77777777" w:rsidR="00CD12A4" w:rsidRDefault="00CD12A4" w:rsidP="00CD12A4">
      <w:r>
        <w:separator/>
      </w:r>
    </w:p>
  </w:endnote>
  <w:endnote w:type="continuationSeparator" w:id="0">
    <w:p w14:paraId="4C170314" w14:textId="77777777" w:rsidR="00CD12A4" w:rsidRDefault="00CD12A4" w:rsidP="00CD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254DDE9-B891-491B-B8AA-65F8439E502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FEF56" w14:textId="77777777" w:rsidR="00CD12A4" w:rsidRDefault="00CD12A4" w:rsidP="00CD12A4">
      <w:r>
        <w:separator/>
      </w:r>
    </w:p>
  </w:footnote>
  <w:footnote w:type="continuationSeparator" w:id="0">
    <w:p w14:paraId="53C0A3EB" w14:textId="77777777" w:rsidR="00CD12A4" w:rsidRDefault="00CD12A4" w:rsidP="00CD1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Y2JlNDY2ZWExNjEzYzNkNjUzYTExNzQ0M2EzYjgifQ=="/>
  </w:docVars>
  <w:rsids>
    <w:rsidRoot w:val="00B26431"/>
    <w:rsid w:val="00086ED0"/>
    <w:rsid w:val="0017424C"/>
    <w:rsid w:val="001A3401"/>
    <w:rsid w:val="002A4A3A"/>
    <w:rsid w:val="002C2EAD"/>
    <w:rsid w:val="00313561"/>
    <w:rsid w:val="00425F85"/>
    <w:rsid w:val="004D1B95"/>
    <w:rsid w:val="004E75D5"/>
    <w:rsid w:val="005E2DC6"/>
    <w:rsid w:val="006532F8"/>
    <w:rsid w:val="007D2B10"/>
    <w:rsid w:val="007E1F77"/>
    <w:rsid w:val="008706E9"/>
    <w:rsid w:val="008C2051"/>
    <w:rsid w:val="008C31A7"/>
    <w:rsid w:val="008D5A7A"/>
    <w:rsid w:val="008F377A"/>
    <w:rsid w:val="00917540"/>
    <w:rsid w:val="00975C53"/>
    <w:rsid w:val="00985829"/>
    <w:rsid w:val="009C0806"/>
    <w:rsid w:val="00A1235C"/>
    <w:rsid w:val="00A25CCE"/>
    <w:rsid w:val="00A96AFF"/>
    <w:rsid w:val="00B142C8"/>
    <w:rsid w:val="00B26431"/>
    <w:rsid w:val="00B908D1"/>
    <w:rsid w:val="00B91EDF"/>
    <w:rsid w:val="00C422CA"/>
    <w:rsid w:val="00C51BCF"/>
    <w:rsid w:val="00C717E5"/>
    <w:rsid w:val="00CB1BE4"/>
    <w:rsid w:val="00CD12A4"/>
    <w:rsid w:val="00D1182D"/>
    <w:rsid w:val="00D437D3"/>
    <w:rsid w:val="00E031F8"/>
    <w:rsid w:val="00E304CA"/>
    <w:rsid w:val="00E8448E"/>
    <w:rsid w:val="00F77398"/>
    <w:rsid w:val="32CC3149"/>
    <w:rsid w:val="438C65F5"/>
    <w:rsid w:val="5283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D1C64"/>
  <w15:docId w15:val="{29028BF5-FB67-4115-BD5E-B3853074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yjsxy</dc:creator>
  <cp:lastModifiedBy>凌媛媛</cp:lastModifiedBy>
  <cp:revision>17</cp:revision>
  <dcterms:created xsi:type="dcterms:W3CDTF">2023-06-21T04:09:00Z</dcterms:created>
  <dcterms:modified xsi:type="dcterms:W3CDTF">2024-09-05T02:21:00Z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44FA64C8D4CD45AF8D798D28BE636C7F_12</vt:lpwstr>
  </property>
</Properties>
</file>