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5D5AA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74" w:type="dxa"/>
            <w:gridSpan w:val="2"/>
            <w:noWrap w:val="0"/>
            <w:vAlign w:val="top"/>
          </w:tcPr>
          <w:p w14:paraId="2E03EB05">
            <w:pPr>
              <w:pStyle w:val="6"/>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《当代世界经济与政治》考试大纲</w:t>
            </w:r>
          </w:p>
          <w:p w14:paraId="57435E12">
            <w:pPr>
              <w:rPr>
                <w:szCs w:val="21"/>
              </w:rPr>
            </w:pPr>
            <w:r>
              <w:rPr>
                <w:rFonts w:hint="eastAsia" w:ascii="??" w:hAnsi="??" w:cs="宋体"/>
                <w:b/>
                <w:color w:val="333333"/>
                <w:szCs w:val="21"/>
              </w:rPr>
              <w:t>适用专业名称：马克思主义理论</w:t>
            </w:r>
            <w:r>
              <w:rPr>
                <w:rFonts w:hint="eastAsia" w:ascii="??" w:hAnsi="??" w:cs="宋体"/>
                <w:color w:val="333333"/>
                <w:szCs w:val="21"/>
              </w:rPr>
              <w:t>（</w:t>
            </w:r>
            <w:r>
              <w:rPr>
                <w:szCs w:val="21"/>
              </w:rPr>
              <w:t>马克思主义基本原理</w:t>
            </w:r>
            <w:r>
              <w:rPr>
                <w:rFonts w:hint="eastAsia"/>
                <w:szCs w:val="21"/>
              </w:rPr>
              <w:t>、</w:t>
            </w:r>
            <w:r>
              <w:rPr>
                <w:szCs w:val="21"/>
              </w:rPr>
              <w:t>马克思主义中国化研究</w:t>
            </w:r>
            <w:r>
              <w:rPr>
                <w:rFonts w:hint="eastAsia"/>
                <w:szCs w:val="21"/>
              </w:rPr>
              <w:t>、</w:t>
            </w:r>
            <w:r>
              <w:rPr>
                <w:szCs w:val="21"/>
              </w:rPr>
              <w:t>马克思主义发展史</w:t>
            </w:r>
            <w:r>
              <w:rPr>
                <w:rFonts w:hint="eastAsia" w:ascii="??" w:hAnsi="??" w:cs="宋体"/>
                <w:color w:val="333333"/>
                <w:szCs w:val="21"/>
              </w:rPr>
              <w:t>）</w:t>
            </w:r>
          </w:p>
        </w:tc>
      </w:tr>
      <w:tr w14:paraId="3F628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2E4A0DEA">
            <w:pPr>
              <w:jc w:val="center"/>
              <w:rPr>
                <w:rFonts w:ascii="宋体" w:cs="宋体"/>
                <w:b/>
                <w:szCs w:val="21"/>
              </w:rPr>
            </w:pPr>
            <w:r>
              <w:rPr>
                <w:rFonts w:hint="eastAsia"/>
                <w:b/>
                <w:szCs w:val="21"/>
              </w:rPr>
              <w:t>科目代码及名称</w:t>
            </w:r>
          </w:p>
        </w:tc>
        <w:tc>
          <w:tcPr>
            <w:tcW w:w="12365" w:type="dxa"/>
            <w:noWrap w:val="0"/>
            <w:vAlign w:val="top"/>
          </w:tcPr>
          <w:p w14:paraId="6D44E8DD">
            <w:pPr>
              <w:jc w:val="center"/>
              <w:rPr>
                <w:b/>
                <w:szCs w:val="21"/>
              </w:rPr>
            </w:pPr>
            <w:r>
              <w:rPr>
                <w:rFonts w:hint="eastAsia"/>
                <w:b/>
                <w:szCs w:val="21"/>
              </w:rPr>
              <w:t>考试大纲</w:t>
            </w:r>
            <w:r>
              <w:rPr>
                <w:b/>
                <w:szCs w:val="21"/>
              </w:rPr>
              <w:t xml:space="preserve"> </w:t>
            </w:r>
          </w:p>
        </w:tc>
      </w:tr>
      <w:tr w14:paraId="7521B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9" w:hRule="atLeast"/>
        </w:trPr>
        <w:tc>
          <w:tcPr>
            <w:tcW w:w="1809" w:type="dxa"/>
            <w:noWrap w:val="0"/>
            <w:vAlign w:val="top"/>
          </w:tcPr>
          <w:p w14:paraId="3924E30E">
            <w:pPr>
              <w:rPr>
                <w:b/>
                <w:sz w:val="18"/>
                <w:szCs w:val="18"/>
              </w:rPr>
            </w:pPr>
            <w:r>
              <w:rPr>
                <w:rFonts w:hint="eastAsia"/>
                <w:b/>
                <w:sz w:val="18"/>
                <w:szCs w:val="18"/>
                <w:lang w:val="en-US" w:eastAsia="zh-CN"/>
              </w:rPr>
              <w:t>40</w:t>
            </w:r>
            <w:r>
              <w:rPr>
                <w:rFonts w:hint="eastAsia"/>
                <w:b/>
                <w:sz w:val="18"/>
                <w:szCs w:val="18"/>
              </w:rPr>
              <w:t>当代世界经济与政治</w:t>
            </w:r>
          </w:p>
        </w:tc>
        <w:tc>
          <w:tcPr>
            <w:tcW w:w="12365" w:type="dxa"/>
            <w:noWrap w:val="0"/>
            <w:vAlign w:val="top"/>
          </w:tcPr>
          <w:p w14:paraId="17DD8959">
            <w:pPr>
              <w:pStyle w:val="2"/>
              <w:ind w:firstLine="354" w:firstLineChars="196"/>
              <w:rPr>
                <w:rFonts w:hAnsi="宋体"/>
                <w:b/>
                <w:sz w:val="18"/>
                <w:szCs w:val="18"/>
              </w:rPr>
            </w:pPr>
            <w:r>
              <w:rPr>
                <w:rFonts w:hint="eastAsia" w:hAnsi="宋体"/>
                <w:b/>
                <w:sz w:val="18"/>
                <w:szCs w:val="18"/>
              </w:rPr>
              <w:t>考试目的与要求</w:t>
            </w:r>
          </w:p>
          <w:p w14:paraId="6FE83CDE">
            <w:pPr>
              <w:pStyle w:val="2"/>
              <w:ind w:firstLine="352" w:firstLineChars="196"/>
              <w:rPr>
                <w:rFonts w:hint="eastAsia" w:hAnsi="宋体"/>
                <w:sz w:val="18"/>
                <w:szCs w:val="18"/>
              </w:rPr>
            </w:pPr>
            <w:r>
              <w:rPr>
                <w:rFonts w:hint="eastAsia" w:hAnsi="宋体"/>
                <w:sz w:val="18"/>
                <w:szCs w:val="18"/>
              </w:rPr>
              <w:t xml:space="preserve">测试考生了解当今世界经济与政治格局演变及其发展趋势，重点把握当今世界经济与政治发展的新特点和国际斗争的主要问题；让学生深入分析主要国际力量在经济、政治、对外关系和对外战略方面的地位、作用、影响、发展变化及其原因；使学生扩大国际视野，增强国际意识，客观总结各国、各种力量兴衰存亡的经验教训；使学生正确认识中国国际地位的变化、对外战略的重大发展和外交政策选择；使学生树立为国家富强和民族振兴、为全人类的共同繁荣与进步而奋斗的信念。 </w:t>
            </w:r>
          </w:p>
          <w:p w14:paraId="579BE519">
            <w:pPr>
              <w:pStyle w:val="2"/>
              <w:ind w:firstLine="352" w:firstLineChars="196"/>
              <w:rPr>
                <w:rFonts w:hAnsi="宋体"/>
                <w:sz w:val="18"/>
                <w:szCs w:val="18"/>
              </w:rPr>
            </w:pPr>
            <w:r>
              <w:rPr>
                <w:rFonts w:hint="eastAsia" w:hAnsi="宋体"/>
                <w:sz w:val="18"/>
                <w:szCs w:val="18"/>
              </w:rPr>
              <w:t>试卷结构（满分</w:t>
            </w:r>
            <w:r>
              <w:rPr>
                <w:rFonts w:hAnsi="宋体"/>
                <w:sz w:val="18"/>
                <w:szCs w:val="18"/>
              </w:rPr>
              <w:t>1</w:t>
            </w:r>
            <w:r>
              <w:rPr>
                <w:rFonts w:hint="eastAsia" w:hAnsi="宋体"/>
                <w:sz w:val="18"/>
                <w:szCs w:val="18"/>
              </w:rPr>
              <w:t>00分）</w:t>
            </w:r>
          </w:p>
          <w:p w14:paraId="37C84CF3">
            <w:pPr>
              <w:pStyle w:val="2"/>
              <w:ind w:firstLine="354" w:firstLineChars="196"/>
              <w:rPr>
                <w:rFonts w:hAnsi="宋体"/>
                <w:b/>
                <w:sz w:val="18"/>
                <w:szCs w:val="18"/>
              </w:rPr>
            </w:pPr>
            <w:r>
              <w:rPr>
                <w:rFonts w:hint="eastAsia" w:hAnsi="宋体"/>
                <w:b/>
                <w:sz w:val="18"/>
                <w:szCs w:val="18"/>
              </w:rPr>
              <w:t>内容比例：</w:t>
            </w:r>
            <w:r>
              <w:rPr>
                <w:rFonts w:hAnsi="宋体"/>
                <w:b/>
                <w:sz w:val="18"/>
                <w:szCs w:val="18"/>
              </w:rPr>
              <w:t xml:space="preserve"> </w:t>
            </w:r>
          </w:p>
          <w:p w14:paraId="0EF15091">
            <w:pPr>
              <w:pStyle w:val="2"/>
              <w:ind w:firstLine="352" w:firstLineChars="196"/>
              <w:rPr>
                <w:rFonts w:hAnsi="宋体"/>
                <w:sz w:val="18"/>
                <w:szCs w:val="18"/>
              </w:rPr>
            </w:pPr>
            <w:r>
              <w:rPr>
                <w:rFonts w:hint="eastAsia" w:hAnsi="宋体"/>
                <w:sz w:val="18"/>
                <w:szCs w:val="18"/>
              </w:rPr>
              <w:t>当代世界总格局</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约10分</w:t>
            </w:r>
          </w:p>
          <w:p w14:paraId="5DE0744A">
            <w:pPr>
              <w:pStyle w:val="2"/>
              <w:ind w:firstLine="270" w:firstLineChars="150"/>
              <w:rPr>
                <w:rFonts w:hAnsi="宋体"/>
                <w:sz w:val="18"/>
                <w:szCs w:val="18"/>
              </w:rPr>
            </w:pPr>
            <w:r>
              <w:rPr>
                <w:rFonts w:hAnsi="宋体"/>
                <w:sz w:val="18"/>
                <w:szCs w:val="18"/>
              </w:rPr>
              <w:t xml:space="preserve"> </w:t>
            </w:r>
            <w:r>
              <w:rPr>
                <w:rFonts w:hint="eastAsia" w:hAnsi="宋体"/>
                <w:sz w:val="18"/>
                <w:szCs w:val="18"/>
              </w:rPr>
              <w:t>当代世界经济</w:t>
            </w:r>
            <w:r>
              <w:rPr>
                <w:rFonts w:hAnsi="宋体"/>
                <w:sz w:val="18"/>
                <w:szCs w:val="18"/>
              </w:rPr>
              <w:t xml:space="preserve">   </w:t>
            </w:r>
            <w:r>
              <w:rPr>
                <w:rFonts w:hint="eastAsia" w:hAnsi="宋体"/>
                <w:sz w:val="18"/>
                <w:szCs w:val="18"/>
              </w:rPr>
              <w:t xml:space="preserve">                                                约10分</w:t>
            </w:r>
          </w:p>
          <w:p w14:paraId="438C8581">
            <w:pPr>
              <w:pStyle w:val="2"/>
              <w:ind w:firstLine="270" w:firstLineChars="150"/>
              <w:rPr>
                <w:rFonts w:hAnsi="宋体"/>
                <w:sz w:val="18"/>
                <w:szCs w:val="18"/>
              </w:rPr>
            </w:pPr>
            <w:r>
              <w:rPr>
                <w:rFonts w:hAnsi="宋体"/>
                <w:sz w:val="18"/>
                <w:szCs w:val="18"/>
              </w:rPr>
              <w:t xml:space="preserve"> </w:t>
            </w:r>
            <w:r>
              <w:rPr>
                <w:rFonts w:hint="eastAsia" w:hAnsi="宋体"/>
                <w:sz w:val="18"/>
                <w:szCs w:val="18"/>
              </w:rPr>
              <w:t>当今时代的主题与争取建立国际新秩序</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约10分</w:t>
            </w:r>
          </w:p>
          <w:p w14:paraId="4333D5AC">
            <w:pPr>
              <w:pStyle w:val="2"/>
              <w:ind w:firstLine="352" w:firstLineChars="196"/>
              <w:rPr>
                <w:rFonts w:hAnsi="宋体"/>
                <w:sz w:val="18"/>
                <w:szCs w:val="18"/>
              </w:rPr>
            </w:pPr>
            <w:r>
              <w:rPr>
                <w:rFonts w:hint="eastAsia" w:hAnsi="宋体"/>
                <w:sz w:val="18"/>
                <w:szCs w:val="18"/>
              </w:rPr>
              <w:t>极力维护霸权地位的美国、</w:t>
            </w:r>
            <w:r>
              <w:rPr>
                <w:rFonts w:hAnsi="宋体"/>
                <w:sz w:val="18"/>
                <w:szCs w:val="18"/>
              </w:rPr>
              <w:t xml:space="preserve"> </w:t>
            </w:r>
            <w:r>
              <w:rPr>
                <w:rFonts w:hint="eastAsia" w:hAnsi="宋体"/>
                <w:sz w:val="18"/>
                <w:szCs w:val="18"/>
              </w:rPr>
              <w:t>欧洲</w:t>
            </w:r>
            <w:r>
              <w:rPr>
                <w:rFonts w:hAnsi="宋体"/>
                <w:sz w:val="18"/>
                <w:szCs w:val="18"/>
              </w:rPr>
              <w:t xml:space="preserve"> </w:t>
            </w:r>
            <w:r>
              <w:rPr>
                <w:rFonts w:hint="eastAsia" w:hAnsi="宋体"/>
                <w:sz w:val="18"/>
                <w:szCs w:val="18"/>
              </w:rPr>
              <w:t>、日本、苏联</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约10分</w:t>
            </w:r>
          </w:p>
          <w:p w14:paraId="03B11844">
            <w:pPr>
              <w:pStyle w:val="2"/>
              <w:ind w:firstLine="352" w:firstLineChars="196"/>
              <w:rPr>
                <w:rFonts w:hAnsi="宋体"/>
                <w:sz w:val="18"/>
                <w:szCs w:val="18"/>
              </w:rPr>
            </w:pPr>
            <w:r>
              <w:rPr>
                <w:rFonts w:hint="eastAsia" w:hAnsi="宋体"/>
                <w:sz w:val="18"/>
                <w:szCs w:val="18"/>
              </w:rPr>
              <w:t>发展中大国的政治经济                                           约20分</w:t>
            </w:r>
          </w:p>
          <w:p w14:paraId="6010DBA7">
            <w:pPr>
              <w:pStyle w:val="2"/>
              <w:ind w:firstLine="352" w:firstLineChars="196"/>
              <w:rPr>
                <w:rFonts w:hAnsi="宋体"/>
                <w:sz w:val="18"/>
                <w:szCs w:val="18"/>
              </w:rPr>
            </w:pPr>
            <w:r>
              <w:rPr>
                <w:rFonts w:hint="eastAsia" w:hAnsi="宋体"/>
                <w:sz w:val="18"/>
                <w:szCs w:val="18"/>
              </w:rPr>
              <w:t>艰难奋进的发展中国家                                           约20分</w:t>
            </w:r>
          </w:p>
          <w:p w14:paraId="05CA6849">
            <w:pPr>
              <w:pStyle w:val="2"/>
              <w:ind w:firstLine="270" w:firstLineChars="150"/>
              <w:rPr>
                <w:rFonts w:hint="eastAsia" w:hAnsi="宋体"/>
                <w:sz w:val="18"/>
                <w:szCs w:val="18"/>
              </w:rPr>
            </w:pPr>
            <w:r>
              <w:rPr>
                <w:rFonts w:hint="eastAsia" w:hAnsi="宋体"/>
                <w:sz w:val="18"/>
                <w:szCs w:val="18"/>
              </w:rPr>
              <w:t xml:space="preserve"> 新中国外交及其思想的形成发展和中国在当今国际舞台上的地位与作用 约20分</w:t>
            </w:r>
          </w:p>
          <w:p w14:paraId="7FE46AC2">
            <w:pPr>
              <w:pStyle w:val="2"/>
              <w:ind w:firstLine="271" w:firstLineChars="150"/>
              <w:rPr>
                <w:rFonts w:hAnsi="宋体"/>
                <w:b/>
                <w:sz w:val="18"/>
                <w:szCs w:val="18"/>
              </w:rPr>
            </w:pPr>
            <w:r>
              <w:rPr>
                <w:rFonts w:hAnsi="宋体"/>
                <w:b/>
                <w:sz w:val="18"/>
                <w:szCs w:val="18"/>
              </w:rPr>
              <w:t xml:space="preserve"> </w:t>
            </w:r>
            <w:r>
              <w:rPr>
                <w:rFonts w:hint="eastAsia" w:hAnsi="宋体"/>
                <w:b/>
                <w:sz w:val="18"/>
                <w:szCs w:val="18"/>
              </w:rPr>
              <w:t>题型比例：</w:t>
            </w:r>
          </w:p>
          <w:p w14:paraId="332CFFFD">
            <w:pPr>
              <w:autoSpaceDE w:val="0"/>
              <w:autoSpaceDN w:val="0"/>
              <w:adjustRightInd w:val="0"/>
              <w:jc w:val="left"/>
              <w:rPr>
                <w:rFonts w:ascii="宋体" w:cs="宋体"/>
                <w:kern w:val="0"/>
                <w:sz w:val="18"/>
                <w:szCs w:val="18"/>
              </w:rPr>
            </w:pPr>
            <w:r>
              <w:rPr>
                <w:rFonts w:hAnsi="宋体"/>
                <w:sz w:val="18"/>
                <w:szCs w:val="18"/>
              </w:rPr>
              <w:t xml:space="preserve">    </w:t>
            </w:r>
            <w:r>
              <w:rPr>
                <w:rFonts w:hint="eastAsia" w:ascii="宋体" w:cs="宋体"/>
                <w:kern w:val="0"/>
                <w:sz w:val="18"/>
                <w:szCs w:val="18"/>
              </w:rPr>
              <w:t>客观题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约40分</w:t>
            </w:r>
            <w:r>
              <w:rPr>
                <w:rFonts w:ascii="宋体" w:cs="宋体"/>
                <w:kern w:val="0"/>
                <w:sz w:val="18"/>
                <w:szCs w:val="18"/>
              </w:rPr>
              <w:t xml:space="preserve">                             </w:t>
            </w:r>
          </w:p>
          <w:p w14:paraId="54BD1BA1">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宋体" w:cs="宋体"/>
                <w:kern w:val="0"/>
                <w:sz w:val="18"/>
                <w:szCs w:val="18"/>
              </w:rPr>
              <w:t xml:space="preserve"> </w:t>
            </w:r>
            <w:r>
              <w:rPr>
                <w:rFonts w:ascii="Times New Roman" w:hAnsi="Times New Roman"/>
                <w:kern w:val="0"/>
                <w:sz w:val="18"/>
                <w:szCs w:val="18"/>
              </w:rPr>
              <w:t>1</w:t>
            </w:r>
            <w:r>
              <w:rPr>
                <w:rFonts w:hint="eastAsia" w:ascii="宋体" w:cs="宋体"/>
                <w:kern w:val="0"/>
                <w:sz w:val="18"/>
                <w:szCs w:val="18"/>
              </w:rPr>
              <w:t>.简答题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约20分</w:t>
            </w:r>
            <w:r>
              <w:rPr>
                <w:rFonts w:ascii="宋体" w:cs="宋体"/>
                <w:kern w:val="0"/>
                <w:sz w:val="18"/>
                <w:szCs w:val="18"/>
              </w:rPr>
              <w:t xml:space="preserve">                        </w:t>
            </w:r>
          </w:p>
          <w:p w14:paraId="09B7C22A">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hint="eastAsia" w:ascii="Times New Roman" w:hAnsi="Times New Roman"/>
                <w:kern w:val="0"/>
                <w:sz w:val="18"/>
                <w:szCs w:val="18"/>
              </w:rPr>
              <w:t xml:space="preserve">. </w:t>
            </w:r>
            <w:r>
              <w:rPr>
                <w:rFonts w:hint="eastAsia" w:ascii="宋体" w:cs="宋体"/>
                <w:kern w:val="0"/>
                <w:sz w:val="18"/>
                <w:szCs w:val="18"/>
              </w:rPr>
              <w:t>说明题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约2</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61121945">
            <w:pPr>
              <w:autoSpaceDE w:val="0"/>
              <w:autoSpaceDN w:val="0"/>
              <w:adjustRightInd w:val="0"/>
              <w:ind w:firstLine="360" w:firstLineChars="200"/>
              <w:jc w:val="left"/>
              <w:rPr>
                <w:rFonts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 xml:space="preserve">                约60分</w:t>
            </w:r>
            <w:r>
              <w:rPr>
                <w:rFonts w:ascii="宋体" w:cs="宋体"/>
                <w:kern w:val="0"/>
                <w:sz w:val="18"/>
                <w:szCs w:val="18"/>
              </w:rPr>
              <w:t xml:space="preserve">  </w:t>
            </w:r>
          </w:p>
          <w:p w14:paraId="55CBE95B">
            <w:pPr>
              <w:autoSpaceDE w:val="0"/>
              <w:autoSpaceDN w:val="0"/>
              <w:adjustRightInd w:val="0"/>
              <w:ind w:firstLine="360" w:firstLineChars="200"/>
              <w:jc w:val="left"/>
              <w:rPr>
                <w:rFonts w:ascii="宋体" w:cs="宋体"/>
                <w:kern w:val="0"/>
                <w:sz w:val="18"/>
                <w:szCs w:val="18"/>
              </w:rPr>
            </w:pPr>
            <w:r>
              <w:rPr>
                <w:rFonts w:ascii="宋体" w:cs="宋体"/>
                <w:kern w:val="0"/>
                <w:sz w:val="18"/>
                <w:szCs w:val="18"/>
              </w:rPr>
              <w:t>1</w:t>
            </w:r>
            <w:r>
              <w:rPr>
                <w:rFonts w:hint="eastAsia" w:ascii="宋体" w:cs="宋体"/>
                <w:kern w:val="0"/>
                <w:sz w:val="18"/>
                <w:szCs w:val="18"/>
              </w:rPr>
              <w:t>.分析题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 xml:space="preserve"> 约20分</w:t>
            </w:r>
          </w:p>
          <w:p w14:paraId="490F5A4C">
            <w:pPr>
              <w:autoSpaceDE w:val="0"/>
              <w:autoSpaceDN w:val="0"/>
              <w:adjustRightInd w:val="0"/>
              <w:ind w:firstLine="360" w:firstLineChars="200"/>
              <w:jc w:val="left"/>
              <w:rPr>
                <w:rFonts w:ascii="宋体" w:cs="宋体"/>
                <w:kern w:val="0"/>
                <w:sz w:val="18"/>
                <w:szCs w:val="18"/>
              </w:rPr>
            </w:pPr>
            <w:r>
              <w:rPr>
                <w:rFonts w:ascii="宋体" w:cs="宋体"/>
                <w:kern w:val="0"/>
                <w:sz w:val="18"/>
                <w:szCs w:val="18"/>
              </w:rPr>
              <w:t>2</w:t>
            </w:r>
            <w:r>
              <w:rPr>
                <w:rFonts w:hint="eastAsia" w:ascii="宋体" w:cs="宋体"/>
                <w:kern w:val="0"/>
                <w:sz w:val="18"/>
                <w:szCs w:val="18"/>
              </w:rPr>
              <w:t>.论述题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 xml:space="preserve">约40分  </w:t>
            </w:r>
          </w:p>
          <w:p w14:paraId="7F81BB6A">
            <w:pPr>
              <w:pStyle w:val="2"/>
              <w:ind w:firstLine="354" w:firstLineChars="196"/>
              <w:rPr>
                <w:rFonts w:hint="eastAsia" w:hAnsi="宋体"/>
                <w:b/>
                <w:sz w:val="18"/>
                <w:szCs w:val="18"/>
              </w:rPr>
            </w:pPr>
          </w:p>
          <w:p w14:paraId="78FBB11A">
            <w:pPr>
              <w:pStyle w:val="2"/>
              <w:ind w:firstLine="354" w:firstLineChars="196"/>
              <w:rPr>
                <w:rFonts w:hAnsi="宋体"/>
                <w:b/>
                <w:sz w:val="18"/>
                <w:szCs w:val="18"/>
              </w:rPr>
            </w:pPr>
            <w:r>
              <w:rPr>
                <w:rFonts w:hint="eastAsia" w:hAnsi="宋体"/>
                <w:b/>
                <w:sz w:val="18"/>
                <w:szCs w:val="18"/>
              </w:rPr>
              <w:t>考试内容与要求</w:t>
            </w:r>
          </w:p>
          <w:p w14:paraId="59ED26C7">
            <w:pPr>
              <w:pStyle w:val="2"/>
              <w:ind w:firstLine="300" w:firstLineChars="150"/>
              <w:rPr>
                <w:rFonts w:hint="eastAsia" w:hAnsi="宋体"/>
                <w:sz w:val="18"/>
                <w:szCs w:val="18"/>
              </w:rPr>
            </w:pPr>
            <w:r>
              <w:rPr>
                <w:rFonts w:hint="eastAsia" w:hAnsi="宋体"/>
                <w:color w:val="000000"/>
                <w:szCs w:val="21"/>
              </w:rPr>
              <w:t>（</w:t>
            </w:r>
            <w:r>
              <w:rPr>
                <w:rFonts w:hint="eastAsia" w:hAnsi="宋体"/>
                <w:sz w:val="18"/>
                <w:szCs w:val="18"/>
              </w:rPr>
              <w:t>一） 当代世界总格局</w:t>
            </w:r>
          </w:p>
          <w:p w14:paraId="4875D3F0">
            <w:pPr>
              <w:pStyle w:val="2"/>
              <w:ind w:firstLine="360" w:firstLineChars="200"/>
              <w:rPr>
                <w:rFonts w:hint="eastAsia" w:hAnsi="宋体"/>
                <w:sz w:val="18"/>
                <w:szCs w:val="18"/>
              </w:rPr>
            </w:pPr>
            <w:r>
              <w:rPr>
                <w:rFonts w:hint="eastAsia" w:hAnsi="宋体"/>
                <w:sz w:val="18"/>
                <w:szCs w:val="18"/>
              </w:rPr>
              <w:t>考试内容：</w:t>
            </w:r>
          </w:p>
          <w:p w14:paraId="1A3D1BC0">
            <w:pPr>
              <w:pStyle w:val="2"/>
              <w:ind w:firstLine="360" w:firstLineChars="200"/>
              <w:rPr>
                <w:rFonts w:hint="eastAsia" w:hAnsi="宋体"/>
                <w:sz w:val="18"/>
                <w:szCs w:val="18"/>
              </w:rPr>
            </w:pPr>
            <w:r>
              <w:rPr>
                <w:rFonts w:hint="eastAsia" w:hAnsi="宋体"/>
                <w:sz w:val="18"/>
                <w:szCs w:val="18"/>
              </w:rPr>
              <w:t>战后世界两极格局的形成、演变和终结、转换中的世界格局多极化是必然趋势、当今世界格局发展趋势的新特点。</w:t>
            </w:r>
          </w:p>
          <w:p w14:paraId="4171329B">
            <w:pPr>
              <w:pStyle w:val="2"/>
              <w:ind w:firstLine="352" w:firstLineChars="196"/>
              <w:rPr>
                <w:rFonts w:hint="eastAsia" w:hAnsi="宋体"/>
                <w:sz w:val="18"/>
                <w:szCs w:val="18"/>
              </w:rPr>
            </w:pPr>
            <w:r>
              <w:rPr>
                <w:rFonts w:hint="eastAsia" w:hAnsi="宋体"/>
                <w:sz w:val="18"/>
                <w:szCs w:val="18"/>
              </w:rPr>
              <w:t>考试要求：</w:t>
            </w:r>
          </w:p>
          <w:p w14:paraId="7B4599C3">
            <w:pPr>
              <w:pStyle w:val="2"/>
              <w:ind w:firstLine="360" w:firstLineChars="200"/>
              <w:rPr>
                <w:rFonts w:hint="eastAsia" w:hAnsi="宋体"/>
                <w:sz w:val="18"/>
                <w:szCs w:val="18"/>
              </w:rPr>
            </w:pPr>
            <w:r>
              <w:rPr>
                <w:rFonts w:hint="eastAsia" w:hAnsi="宋体"/>
                <w:sz w:val="18"/>
                <w:szCs w:val="18"/>
              </w:rPr>
              <w:t>1、学生理解世界格局多极化转换。</w:t>
            </w:r>
          </w:p>
          <w:p w14:paraId="2F490821">
            <w:pPr>
              <w:pStyle w:val="2"/>
              <w:ind w:firstLine="352" w:firstLineChars="196"/>
              <w:rPr>
                <w:rFonts w:hint="eastAsia" w:hAnsi="宋体"/>
                <w:sz w:val="18"/>
                <w:szCs w:val="18"/>
              </w:rPr>
            </w:pPr>
            <w:r>
              <w:rPr>
                <w:rFonts w:hint="eastAsia" w:hAnsi="宋体"/>
                <w:sz w:val="18"/>
                <w:szCs w:val="18"/>
              </w:rPr>
              <w:t>2、学生掌握和了解当代世界总格局呈现的新特点。</w:t>
            </w:r>
          </w:p>
          <w:p w14:paraId="1604C88E">
            <w:pPr>
              <w:pStyle w:val="2"/>
              <w:ind w:firstLine="360" w:firstLineChars="200"/>
              <w:rPr>
                <w:rFonts w:hint="eastAsia" w:hAnsi="宋体"/>
                <w:sz w:val="18"/>
                <w:szCs w:val="18"/>
              </w:rPr>
            </w:pPr>
            <w:r>
              <w:rPr>
                <w:rFonts w:hint="eastAsia" w:hAnsi="宋体"/>
                <w:sz w:val="18"/>
                <w:szCs w:val="18"/>
              </w:rPr>
              <w:t>（二） 当代世界经济</w:t>
            </w:r>
          </w:p>
          <w:p w14:paraId="5169B6E6">
            <w:pPr>
              <w:pStyle w:val="2"/>
              <w:ind w:firstLine="352" w:firstLineChars="196"/>
              <w:rPr>
                <w:rFonts w:hint="eastAsia" w:hAnsi="宋体"/>
                <w:sz w:val="18"/>
                <w:szCs w:val="18"/>
              </w:rPr>
            </w:pPr>
            <w:r>
              <w:rPr>
                <w:rFonts w:hint="eastAsia" w:hAnsi="宋体"/>
                <w:sz w:val="18"/>
                <w:szCs w:val="18"/>
              </w:rPr>
              <w:t>考试内容：</w:t>
            </w:r>
          </w:p>
          <w:p w14:paraId="57BA7ACC">
            <w:pPr>
              <w:pStyle w:val="2"/>
              <w:ind w:firstLine="360" w:firstLineChars="200"/>
              <w:rPr>
                <w:rFonts w:hint="eastAsia" w:hAnsi="宋体"/>
                <w:sz w:val="18"/>
                <w:szCs w:val="18"/>
              </w:rPr>
            </w:pPr>
            <w:r>
              <w:rPr>
                <w:rFonts w:hint="eastAsia" w:hAnsi="宋体"/>
                <w:sz w:val="18"/>
                <w:szCs w:val="18"/>
              </w:rPr>
              <w:t>战后世界经济的演变、当今世界经济的主要特点、当今世界经济的主要问题。</w:t>
            </w:r>
          </w:p>
          <w:p w14:paraId="2A1FCD85">
            <w:pPr>
              <w:pStyle w:val="2"/>
              <w:ind w:firstLine="352" w:firstLineChars="196"/>
              <w:rPr>
                <w:rFonts w:hint="eastAsia" w:hAnsi="宋体"/>
                <w:sz w:val="18"/>
                <w:szCs w:val="18"/>
              </w:rPr>
            </w:pPr>
            <w:r>
              <w:rPr>
                <w:rFonts w:hint="eastAsia" w:hAnsi="宋体"/>
                <w:sz w:val="18"/>
                <w:szCs w:val="18"/>
              </w:rPr>
              <w:t>考试要求：</w:t>
            </w:r>
          </w:p>
          <w:p w14:paraId="63E330C8">
            <w:pPr>
              <w:pStyle w:val="2"/>
              <w:ind w:firstLine="360" w:firstLineChars="200"/>
              <w:rPr>
                <w:rFonts w:hint="eastAsia" w:hAnsi="宋体"/>
                <w:sz w:val="18"/>
                <w:szCs w:val="18"/>
              </w:rPr>
            </w:pPr>
            <w:r>
              <w:rPr>
                <w:rFonts w:hint="eastAsia" w:hAnsi="宋体"/>
                <w:sz w:val="18"/>
                <w:szCs w:val="18"/>
              </w:rPr>
              <w:t>1、学生掌握战后世界经济格局的演变发展。</w:t>
            </w:r>
          </w:p>
          <w:p w14:paraId="024809BB">
            <w:pPr>
              <w:pStyle w:val="2"/>
              <w:ind w:firstLine="352" w:firstLineChars="196"/>
              <w:rPr>
                <w:rFonts w:hint="eastAsia" w:hAnsi="宋体"/>
                <w:sz w:val="18"/>
                <w:szCs w:val="18"/>
              </w:rPr>
            </w:pPr>
            <w:r>
              <w:rPr>
                <w:rFonts w:hint="eastAsia" w:hAnsi="宋体"/>
                <w:sz w:val="18"/>
                <w:szCs w:val="18"/>
              </w:rPr>
              <w:t>2、学生理解当今世界经济面临的主要问题。</w:t>
            </w:r>
          </w:p>
          <w:p w14:paraId="4DB47B13">
            <w:pPr>
              <w:pStyle w:val="2"/>
              <w:ind w:firstLine="270" w:firstLineChars="150"/>
              <w:rPr>
                <w:rFonts w:hint="eastAsia" w:hAnsi="宋体"/>
                <w:sz w:val="18"/>
                <w:szCs w:val="18"/>
              </w:rPr>
            </w:pPr>
            <w:r>
              <w:rPr>
                <w:rFonts w:hint="eastAsia" w:hAnsi="宋体"/>
                <w:sz w:val="18"/>
                <w:szCs w:val="18"/>
              </w:rPr>
              <w:t>（三）当今时代的主题与争取建立国际新秩序</w:t>
            </w:r>
          </w:p>
          <w:p w14:paraId="487F59C1">
            <w:pPr>
              <w:pStyle w:val="2"/>
              <w:ind w:firstLine="352" w:firstLineChars="196"/>
              <w:rPr>
                <w:rFonts w:hint="eastAsia" w:hAnsi="宋体"/>
                <w:sz w:val="18"/>
                <w:szCs w:val="18"/>
              </w:rPr>
            </w:pPr>
            <w:r>
              <w:rPr>
                <w:rFonts w:hint="eastAsia" w:hAnsi="宋体"/>
                <w:sz w:val="18"/>
                <w:szCs w:val="18"/>
              </w:rPr>
              <w:t>考试内容：</w:t>
            </w:r>
          </w:p>
          <w:p w14:paraId="0C7DF2E4">
            <w:pPr>
              <w:pStyle w:val="2"/>
              <w:ind w:firstLine="360" w:firstLineChars="200"/>
              <w:rPr>
                <w:rFonts w:hint="eastAsia" w:hAnsi="宋体"/>
                <w:sz w:val="18"/>
                <w:szCs w:val="18"/>
              </w:rPr>
            </w:pPr>
            <w:r>
              <w:rPr>
                <w:rFonts w:hint="eastAsia" w:hAnsi="宋体"/>
                <w:sz w:val="18"/>
                <w:szCs w:val="18"/>
              </w:rPr>
              <w:t>和平与发展是当今时代的主题、为争取建立公正合理的国际新秩序而努力。</w:t>
            </w:r>
          </w:p>
          <w:p w14:paraId="211C00BE">
            <w:pPr>
              <w:pStyle w:val="2"/>
              <w:ind w:firstLine="352" w:firstLineChars="196"/>
              <w:rPr>
                <w:rFonts w:hint="eastAsia" w:hAnsi="宋体"/>
                <w:sz w:val="18"/>
                <w:szCs w:val="18"/>
              </w:rPr>
            </w:pPr>
            <w:r>
              <w:rPr>
                <w:rFonts w:hint="eastAsia" w:hAnsi="宋体"/>
                <w:sz w:val="18"/>
                <w:szCs w:val="18"/>
              </w:rPr>
              <w:t>考试要求：</w:t>
            </w:r>
          </w:p>
          <w:p w14:paraId="7647F946">
            <w:pPr>
              <w:pStyle w:val="2"/>
              <w:ind w:firstLine="360" w:firstLineChars="200"/>
              <w:rPr>
                <w:rFonts w:hint="eastAsia" w:hAnsi="宋体"/>
                <w:sz w:val="18"/>
                <w:szCs w:val="18"/>
              </w:rPr>
            </w:pPr>
            <w:r>
              <w:rPr>
                <w:rFonts w:hint="eastAsia" w:hAnsi="宋体"/>
                <w:sz w:val="18"/>
                <w:szCs w:val="18"/>
              </w:rPr>
              <w:t>1、学生掌握当今时代的主题。</w:t>
            </w:r>
          </w:p>
          <w:p w14:paraId="298031D3">
            <w:pPr>
              <w:pStyle w:val="2"/>
              <w:ind w:firstLine="352" w:firstLineChars="196"/>
              <w:rPr>
                <w:rFonts w:hint="eastAsia" w:hAnsi="宋体"/>
                <w:sz w:val="18"/>
                <w:szCs w:val="18"/>
              </w:rPr>
            </w:pPr>
            <w:r>
              <w:rPr>
                <w:rFonts w:hint="eastAsia" w:hAnsi="宋体"/>
                <w:sz w:val="18"/>
                <w:szCs w:val="18"/>
              </w:rPr>
              <w:t>2、学生掌握和理解国际新秩序。</w:t>
            </w:r>
          </w:p>
          <w:p w14:paraId="041E421D">
            <w:pPr>
              <w:pStyle w:val="2"/>
              <w:ind w:firstLine="270" w:firstLineChars="150"/>
              <w:rPr>
                <w:rFonts w:hint="eastAsia" w:hAnsi="宋体"/>
                <w:sz w:val="18"/>
                <w:szCs w:val="18"/>
              </w:rPr>
            </w:pPr>
            <w:r>
              <w:rPr>
                <w:rFonts w:hint="eastAsia" w:hAnsi="宋体"/>
                <w:sz w:val="18"/>
                <w:szCs w:val="18"/>
              </w:rPr>
              <w:t>（四） 极力维护霸权地位的美国、欧洲、日本、俄罗斯</w:t>
            </w:r>
          </w:p>
          <w:p w14:paraId="3570C69D">
            <w:pPr>
              <w:pStyle w:val="2"/>
              <w:ind w:firstLine="360" w:firstLineChars="200"/>
              <w:rPr>
                <w:rFonts w:hint="eastAsia" w:hAnsi="宋体"/>
                <w:sz w:val="18"/>
                <w:szCs w:val="18"/>
              </w:rPr>
            </w:pPr>
            <w:r>
              <w:rPr>
                <w:rFonts w:hint="eastAsia" w:hAnsi="宋体"/>
                <w:sz w:val="18"/>
                <w:szCs w:val="18"/>
              </w:rPr>
              <w:t>考试内容：</w:t>
            </w:r>
          </w:p>
          <w:p w14:paraId="5D1EF326">
            <w:pPr>
              <w:pStyle w:val="2"/>
              <w:ind w:firstLine="360" w:firstLineChars="200"/>
              <w:rPr>
                <w:rFonts w:hint="eastAsia" w:hAnsi="宋体"/>
                <w:sz w:val="18"/>
                <w:szCs w:val="18"/>
              </w:rPr>
            </w:pPr>
            <w:r>
              <w:rPr>
                <w:rFonts w:hint="eastAsia" w:hAnsi="宋体"/>
                <w:sz w:val="18"/>
                <w:szCs w:val="18"/>
              </w:rPr>
              <w:t>美国是典型的资本主义国家、美国谋求独霸世界的全球战略、欧洲一体化的加速和北约东扩、冷战结束后日本“普通国家”大国外交的基本走向、苏联的发展、演变与解体。</w:t>
            </w:r>
          </w:p>
          <w:p w14:paraId="0C18F2FC">
            <w:pPr>
              <w:pStyle w:val="2"/>
              <w:ind w:firstLine="352" w:firstLineChars="196"/>
              <w:rPr>
                <w:rFonts w:hint="eastAsia" w:hAnsi="宋体"/>
                <w:sz w:val="18"/>
                <w:szCs w:val="18"/>
              </w:rPr>
            </w:pPr>
            <w:r>
              <w:rPr>
                <w:rFonts w:hint="eastAsia" w:hAnsi="宋体"/>
                <w:sz w:val="18"/>
                <w:szCs w:val="18"/>
              </w:rPr>
              <w:t>考试要求</w:t>
            </w:r>
          </w:p>
          <w:p w14:paraId="41BFE04E">
            <w:pPr>
              <w:pStyle w:val="2"/>
              <w:ind w:firstLine="360" w:firstLineChars="200"/>
              <w:rPr>
                <w:rFonts w:hint="eastAsia" w:hAnsi="宋体"/>
                <w:sz w:val="18"/>
                <w:szCs w:val="18"/>
              </w:rPr>
            </w:pPr>
            <w:r>
              <w:rPr>
                <w:rFonts w:hint="eastAsia" w:hAnsi="宋体"/>
                <w:sz w:val="18"/>
                <w:szCs w:val="18"/>
              </w:rPr>
              <w:t>1、学生掌握和理解美国独霸世界的全球战略今后走向。</w:t>
            </w:r>
          </w:p>
          <w:p w14:paraId="31CF3BE2">
            <w:pPr>
              <w:pStyle w:val="2"/>
              <w:ind w:firstLine="352" w:firstLineChars="196"/>
              <w:rPr>
                <w:rFonts w:hint="eastAsia" w:hAnsi="宋体"/>
                <w:sz w:val="18"/>
                <w:szCs w:val="18"/>
              </w:rPr>
            </w:pPr>
            <w:r>
              <w:rPr>
                <w:rFonts w:hint="eastAsia" w:hAnsi="宋体"/>
                <w:sz w:val="18"/>
                <w:szCs w:val="18"/>
              </w:rPr>
              <w:t>2、学生掌握和理解欧洲一体化进程及意义。</w:t>
            </w:r>
          </w:p>
          <w:p w14:paraId="4194F7FC">
            <w:pPr>
              <w:pStyle w:val="2"/>
              <w:ind w:firstLine="270" w:firstLineChars="150"/>
              <w:rPr>
                <w:rFonts w:hint="eastAsia" w:hAnsi="宋体"/>
                <w:sz w:val="18"/>
                <w:szCs w:val="18"/>
              </w:rPr>
            </w:pPr>
            <w:r>
              <w:rPr>
                <w:rFonts w:hint="eastAsia" w:hAnsi="宋体"/>
                <w:sz w:val="18"/>
                <w:szCs w:val="18"/>
              </w:rPr>
              <w:t xml:space="preserve"> 3、学生掌握和理解日本“普通国家”大国外交的基本走向。</w:t>
            </w:r>
          </w:p>
          <w:p w14:paraId="2840F70C">
            <w:pPr>
              <w:pStyle w:val="2"/>
              <w:ind w:firstLine="352" w:firstLineChars="196"/>
              <w:rPr>
                <w:rFonts w:hint="eastAsia" w:hAnsi="宋体"/>
                <w:sz w:val="18"/>
                <w:szCs w:val="18"/>
              </w:rPr>
            </w:pPr>
            <w:r>
              <w:rPr>
                <w:rFonts w:hint="eastAsia" w:hAnsi="宋体"/>
                <w:sz w:val="18"/>
                <w:szCs w:val="18"/>
              </w:rPr>
              <w:t>4、学生掌握和理解苏联的发展、演变与解体。</w:t>
            </w:r>
          </w:p>
          <w:p w14:paraId="3D2EF235">
            <w:pPr>
              <w:pStyle w:val="2"/>
              <w:ind w:firstLine="352" w:firstLineChars="196"/>
              <w:rPr>
                <w:rFonts w:hint="eastAsia" w:hAnsi="宋体"/>
                <w:sz w:val="18"/>
                <w:szCs w:val="18"/>
              </w:rPr>
            </w:pPr>
            <w:r>
              <w:rPr>
                <w:rFonts w:hint="eastAsia" w:hAnsi="宋体"/>
                <w:sz w:val="18"/>
                <w:szCs w:val="18"/>
              </w:rPr>
              <w:t xml:space="preserve"> （五） 艰难奋进的发展中国家</w:t>
            </w:r>
          </w:p>
          <w:p w14:paraId="0059B770">
            <w:pPr>
              <w:pStyle w:val="2"/>
              <w:ind w:firstLine="352" w:firstLineChars="196"/>
              <w:rPr>
                <w:rFonts w:hint="eastAsia" w:hAnsi="宋体"/>
                <w:sz w:val="18"/>
                <w:szCs w:val="18"/>
              </w:rPr>
            </w:pPr>
            <w:r>
              <w:rPr>
                <w:rFonts w:hint="eastAsia" w:hAnsi="宋体"/>
                <w:sz w:val="18"/>
                <w:szCs w:val="18"/>
              </w:rPr>
              <w:t>考试内容：</w:t>
            </w:r>
          </w:p>
          <w:p w14:paraId="25B107E7">
            <w:pPr>
              <w:pStyle w:val="2"/>
              <w:ind w:firstLine="352" w:firstLineChars="196"/>
              <w:rPr>
                <w:rFonts w:hint="eastAsia" w:hAnsi="宋体"/>
                <w:sz w:val="18"/>
                <w:szCs w:val="18"/>
              </w:rPr>
            </w:pPr>
            <w:r>
              <w:rPr>
                <w:rFonts w:hint="eastAsia" w:hAnsi="宋体"/>
                <w:sz w:val="18"/>
                <w:szCs w:val="18"/>
              </w:rPr>
              <w:t>世界政治经济中的发展中国家、学生掌握发展道路的选择及其政治经济的发展、对外关系及其在国际舞台上的作用。</w:t>
            </w:r>
          </w:p>
          <w:p w14:paraId="4435DC27">
            <w:pPr>
              <w:pStyle w:val="2"/>
              <w:ind w:firstLine="352" w:firstLineChars="196"/>
              <w:rPr>
                <w:rFonts w:hint="eastAsia" w:hAnsi="宋体"/>
                <w:sz w:val="18"/>
                <w:szCs w:val="18"/>
              </w:rPr>
            </w:pPr>
            <w:r>
              <w:rPr>
                <w:rFonts w:hint="eastAsia" w:hAnsi="宋体"/>
                <w:sz w:val="18"/>
                <w:szCs w:val="18"/>
              </w:rPr>
              <w:t>考试要求：</w:t>
            </w:r>
          </w:p>
          <w:p w14:paraId="2C488135">
            <w:pPr>
              <w:pStyle w:val="2"/>
              <w:ind w:firstLine="352" w:firstLineChars="196"/>
              <w:rPr>
                <w:rFonts w:hint="eastAsia" w:hAnsi="宋体"/>
                <w:sz w:val="18"/>
                <w:szCs w:val="18"/>
              </w:rPr>
            </w:pPr>
            <w:r>
              <w:rPr>
                <w:rFonts w:hint="eastAsia" w:hAnsi="宋体"/>
                <w:sz w:val="18"/>
                <w:szCs w:val="18"/>
              </w:rPr>
              <w:t>1、学生掌握和理解世界政治经济中的发展中国家。</w:t>
            </w:r>
          </w:p>
          <w:p w14:paraId="362BC3E0">
            <w:pPr>
              <w:pStyle w:val="2"/>
              <w:ind w:firstLine="360" w:firstLineChars="200"/>
              <w:rPr>
                <w:rFonts w:hint="eastAsia" w:hAnsi="宋体"/>
                <w:sz w:val="18"/>
                <w:szCs w:val="18"/>
              </w:rPr>
            </w:pPr>
            <w:r>
              <w:rPr>
                <w:rFonts w:hint="eastAsia" w:hAnsi="宋体"/>
                <w:sz w:val="18"/>
                <w:szCs w:val="18"/>
              </w:rPr>
              <w:t>2、学生掌握和理解对外关系及其在国际舞台上的作用。</w:t>
            </w:r>
          </w:p>
          <w:p w14:paraId="764CABB5">
            <w:pPr>
              <w:pStyle w:val="2"/>
              <w:ind w:firstLine="360" w:firstLineChars="200"/>
              <w:rPr>
                <w:rFonts w:hint="eastAsia" w:hAnsi="宋体"/>
                <w:sz w:val="18"/>
                <w:szCs w:val="18"/>
              </w:rPr>
            </w:pPr>
            <w:r>
              <w:rPr>
                <w:rFonts w:hint="eastAsia" w:hAnsi="宋体"/>
                <w:sz w:val="18"/>
                <w:szCs w:val="18"/>
              </w:rPr>
              <w:t>（六）发展中大国的政治经济</w:t>
            </w:r>
          </w:p>
          <w:p w14:paraId="46CE1B0C">
            <w:pPr>
              <w:pStyle w:val="2"/>
              <w:ind w:firstLine="352" w:firstLineChars="196"/>
              <w:rPr>
                <w:rFonts w:hint="eastAsia" w:hAnsi="宋体"/>
                <w:sz w:val="18"/>
                <w:szCs w:val="18"/>
              </w:rPr>
            </w:pPr>
            <w:r>
              <w:rPr>
                <w:rFonts w:hint="eastAsia" w:hAnsi="宋体"/>
                <w:sz w:val="18"/>
                <w:szCs w:val="18"/>
              </w:rPr>
              <w:t>考试内容：</w:t>
            </w:r>
          </w:p>
          <w:p w14:paraId="0AE78A34">
            <w:pPr>
              <w:pStyle w:val="2"/>
              <w:ind w:firstLine="360" w:firstLineChars="200"/>
              <w:rPr>
                <w:rFonts w:hint="eastAsia" w:hAnsi="宋体"/>
                <w:sz w:val="18"/>
                <w:szCs w:val="18"/>
              </w:rPr>
            </w:pPr>
            <w:r>
              <w:rPr>
                <w:rFonts w:hint="eastAsia" w:hAnsi="宋体"/>
                <w:sz w:val="18"/>
                <w:szCs w:val="18"/>
              </w:rPr>
              <w:t>南亚大国印度、非洲大国南非、拉美大国巴西、中东大国伊朗。</w:t>
            </w:r>
          </w:p>
          <w:p w14:paraId="7AD215CB">
            <w:pPr>
              <w:pStyle w:val="2"/>
              <w:ind w:firstLine="352" w:firstLineChars="196"/>
              <w:rPr>
                <w:rFonts w:hint="eastAsia" w:hAnsi="宋体"/>
                <w:sz w:val="18"/>
                <w:szCs w:val="18"/>
              </w:rPr>
            </w:pPr>
            <w:r>
              <w:rPr>
                <w:rFonts w:hint="eastAsia" w:hAnsi="宋体"/>
                <w:sz w:val="18"/>
                <w:szCs w:val="18"/>
              </w:rPr>
              <w:t>考试要求：</w:t>
            </w:r>
          </w:p>
          <w:p w14:paraId="133C35AA">
            <w:pPr>
              <w:pStyle w:val="2"/>
              <w:ind w:firstLine="352" w:firstLineChars="196"/>
              <w:rPr>
                <w:rFonts w:hint="eastAsia" w:hAnsi="宋体"/>
                <w:sz w:val="18"/>
                <w:szCs w:val="18"/>
              </w:rPr>
            </w:pPr>
            <w:r>
              <w:rPr>
                <w:rFonts w:hint="eastAsia" w:hAnsi="宋体"/>
                <w:sz w:val="18"/>
                <w:szCs w:val="18"/>
              </w:rPr>
              <w:t>1、学生掌握和理解发展中大国的政治经济。</w:t>
            </w:r>
          </w:p>
          <w:p w14:paraId="7F945183">
            <w:pPr>
              <w:pStyle w:val="2"/>
              <w:ind w:firstLine="360" w:firstLineChars="200"/>
              <w:rPr>
                <w:rFonts w:hint="eastAsia" w:hAnsi="宋体"/>
                <w:sz w:val="18"/>
                <w:szCs w:val="18"/>
              </w:rPr>
            </w:pPr>
            <w:r>
              <w:rPr>
                <w:rFonts w:hint="eastAsia" w:hAnsi="宋体"/>
                <w:sz w:val="18"/>
                <w:szCs w:val="18"/>
              </w:rPr>
              <w:t>2、学生掌握和理解发展中大国的国际地位与作用。</w:t>
            </w:r>
          </w:p>
          <w:p w14:paraId="04DB0B02">
            <w:pPr>
              <w:pStyle w:val="2"/>
              <w:ind w:firstLine="270" w:firstLineChars="150"/>
              <w:rPr>
                <w:rFonts w:hint="eastAsia" w:hAnsi="宋体"/>
                <w:sz w:val="18"/>
                <w:szCs w:val="18"/>
              </w:rPr>
            </w:pPr>
            <w:r>
              <w:rPr>
                <w:rFonts w:hint="eastAsia" w:hAnsi="宋体"/>
                <w:sz w:val="18"/>
                <w:szCs w:val="18"/>
              </w:rPr>
              <w:t>（七）新中国外交及其思想的形成发展和中国在当今国际舞台上的地位与作用</w:t>
            </w:r>
          </w:p>
          <w:p w14:paraId="01B7586A">
            <w:pPr>
              <w:pStyle w:val="2"/>
              <w:ind w:firstLine="360" w:firstLineChars="200"/>
              <w:rPr>
                <w:rFonts w:hint="eastAsia" w:hAnsi="宋体"/>
                <w:sz w:val="18"/>
                <w:szCs w:val="18"/>
              </w:rPr>
            </w:pPr>
            <w:r>
              <w:rPr>
                <w:rFonts w:hint="eastAsia" w:hAnsi="宋体"/>
                <w:sz w:val="18"/>
                <w:szCs w:val="18"/>
              </w:rPr>
              <w:t>考试内容：</w:t>
            </w:r>
          </w:p>
          <w:p w14:paraId="39280978">
            <w:pPr>
              <w:pStyle w:val="2"/>
              <w:ind w:firstLine="360" w:firstLineChars="200"/>
              <w:rPr>
                <w:rFonts w:hint="eastAsia" w:hAnsi="宋体"/>
                <w:sz w:val="18"/>
                <w:szCs w:val="18"/>
              </w:rPr>
            </w:pPr>
            <w:r>
              <w:rPr>
                <w:rFonts w:hint="eastAsia" w:hAnsi="宋体"/>
                <w:sz w:val="18"/>
                <w:szCs w:val="18"/>
              </w:rPr>
              <w:t>新中国外交政策的形成和毛泽东的国际战略思想、新时期的中国外交政策和邓小平的国际战略思想、冷战结束后中国外交政策的调整和邓小平国际战略思想的新发展、新世纪中国外交的新理念及其意义、中国在当今国际舞台上的地位与作用。</w:t>
            </w:r>
          </w:p>
          <w:p w14:paraId="259186C6">
            <w:pPr>
              <w:pStyle w:val="2"/>
              <w:ind w:firstLine="360" w:firstLineChars="200"/>
              <w:rPr>
                <w:rFonts w:hint="eastAsia" w:hAnsi="宋体"/>
                <w:sz w:val="18"/>
                <w:szCs w:val="18"/>
              </w:rPr>
            </w:pPr>
            <w:r>
              <w:rPr>
                <w:rFonts w:hint="eastAsia" w:hAnsi="宋体"/>
                <w:sz w:val="18"/>
                <w:szCs w:val="18"/>
              </w:rPr>
              <w:t>考试要求：</w:t>
            </w:r>
          </w:p>
          <w:p w14:paraId="594B5607">
            <w:pPr>
              <w:pStyle w:val="2"/>
              <w:ind w:firstLine="360" w:firstLineChars="200"/>
              <w:rPr>
                <w:rFonts w:hint="eastAsia" w:hAnsi="宋体"/>
                <w:sz w:val="18"/>
                <w:szCs w:val="18"/>
              </w:rPr>
            </w:pPr>
            <w:r>
              <w:rPr>
                <w:rFonts w:hint="eastAsia" w:hAnsi="宋体"/>
                <w:sz w:val="18"/>
                <w:szCs w:val="18"/>
              </w:rPr>
              <w:t>1、学生掌握和理解新中国外交演变。</w:t>
            </w:r>
          </w:p>
          <w:p w14:paraId="391BA24A">
            <w:pPr>
              <w:pStyle w:val="2"/>
              <w:ind w:firstLine="360" w:firstLineChars="200"/>
              <w:rPr>
                <w:rFonts w:hint="eastAsia" w:hAnsi="宋体"/>
                <w:sz w:val="18"/>
                <w:szCs w:val="18"/>
              </w:rPr>
            </w:pPr>
            <w:r>
              <w:rPr>
                <w:rFonts w:hint="eastAsia" w:hAnsi="宋体"/>
                <w:sz w:val="18"/>
                <w:szCs w:val="18"/>
              </w:rPr>
              <w:t>2、学生掌握和理解多极化进程中中国面临的机遇与挑战。</w:t>
            </w:r>
          </w:p>
          <w:p w14:paraId="49346AE8">
            <w:pPr>
              <w:pStyle w:val="2"/>
              <w:ind w:firstLine="360" w:firstLineChars="200"/>
              <w:rPr>
                <w:rFonts w:hint="eastAsia" w:hAnsi="宋体"/>
                <w:sz w:val="18"/>
                <w:szCs w:val="18"/>
              </w:rPr>
            </w:pPr>
          </w:p>
          <w:p w14:paraId="2EDA82BA">
            <w:pPr>
              <w:pStyle w:val="2"/>
              <w:ind w:firstLine="354" w:firstLineChars="196"/>
              <w:rPr>
                <w:rFonts w:hint="eastAsia" w:hAnsi="宋体"/>
                <w:sz w:val="18"/>
                <w:szCs w:val="18"/>
              </w:rPr>
            </w:pPr>
            <w:r>
              <w:rPr>
                <w:rFonts w:hint="eastAsia" w:hAnsi="宋体"/>
                <w:b/>
                <w:sz w:val="18"/>
                <w:szCs w:val="18"/>
              </w:rPr>
              <w:t>参考书目：</w:t>
            </w:r>
            <w:r>
              <w:rPr>
                <w:rFonts w:hint="eastAsia" w:hAnsi="宋体"/>
                <w:sz w:val="18"/>
                <w:szCs w:val="18"/>
              </w:rPr>
              <w:t>《</w:t>
            </w:r>
            <w:r>
              <w:rPr>
                <w:rFonts w:hAnsi="宋体"/>
                <w:sz w:val="18"/>
                <w:szCs w:val="18"/>
              </w:rPr>
              <w:t>当代世界政治</w:t>
            </w:r>
            <w:r>
              <w:rPr>
                <w:rFonts w:hint="eastAsia" w:hAnsi="宋体"/>
                <w:sz w:val="18"/>
                <w:szCs w:val="18"/>
              </w:rPr>
              <w:t>与</w:t>
            </w:r>
            <w:r>
              <w:rPr>
                <w:rFonts w:hAnsi="宋体"/>
                <w:sz w:val="18"/>
                <w:szCs w:val="18"/>
              </w:rPr>
              <w:t>经济</w:t>
            </w:r>
            <w:r>
              <w:rPr>
                <w:rFonts w:hint="eastAsia" w:hAnsi="宋体"/>
                <w:sz w:val="18"/>
                <w:szCs w:val="18"/>
              </w:rPr>
              <w:t>》，王昌沛</w:t>
            </w:r>
            <w:r>
              <w:rPr>
                <w:rFonts w:hAnsi="宋体"/>
                <w:sz w:val="18"/>
                <w:szCs w:val="18"/>
              </w:rPr>
              <w:t>主编</w:t>
            </w:r>
            <w:r>
              <w:rPr>
                <w:rFonts w:hint="eastAsia" w:hAnsi="宋体"/>
                <w:sz w:val="18"/>
                <w:szCs w:val="18"/>
              </w:rPr>
              <w:t>，</w:t>
            </w:r>
            <w:r>
              <w:rPr>
                <w:rFonts w:hAnsi="宋体"/>
                <w:sz w:val="18"/>
                <w:szCs w:val="18"/>
              </w:rPr>
              <w:t>中国人民大学出版社</w:t>
            </w:r>
            <w:r>
              <w:rPr>
                <w:rFonts w:hint="eastAsia" w:hAnsi="宋体"/>
                <w:sz w:val="18"/>
                <w:szCs w:val="18"/>
              </w:rPr>
              <w:t>，2014年9月.</w:t>
            </w:r>
          </w:p>
          <w:p w14:paraId="1007C2C6">
            <w:pPr>
              <w:pStyle w:val="2"/>
              <w:ind w:firstLine="352" w:firstLineChars="196"/>
              <w:rPr>
                <w:rFonts w:hAnsi="宋体"/>
                <w:sz w:val="18"/>
                <w:szCs w:val="18"/>
              </w:rPr>
            </w:pPr>
          </w:p>
        </w:tc>
      </w:tr>
    </w:tbl>
    <w:p w14:paraId="27E0C742">
      <w:pPr>
        <w:pStyle w:val="6"/>
        <w:shd w:val="clear" w:color="auto" w:fill="FFFFFF"/>
        <w:spacing w:before="0" w:beforeLines="0" w:beforeAutospacing="0" w:after="0" w:afterLines="0" w:afterAutospacing="0"/>
        <w:rPr>
          <w:rFonts w:hint="eastAsia" w:ascii="仿宋" w:hAnsi="仿宋" w:eastAsia="仿宋"/>
          <w:color w:val="333333"/>
          <w:sz w:val="32"/>
          <w:szCs w:val="32"/>
        </w:rPr>
      </w:pPr>
    </w:p>
    <w:sectPr>
      <w:head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DFC4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4027D3"/>
    <w:rsid w:val="39E15E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link w:val="11"/>
    <w:uiPriority w:val="0"/>
    <w:rPr>
      <w:rFonts w:ascii="宋体" w:hAnsi="Courier New" w:eastAsia="宋体" w:cs="Times New Roman"/>
      <w:sz w:val="20"/>
      <w:szCs w:val="20"/>
    </w:rPr>
  </w:style>
  <w:style w:type="paragraph" w:styleId="3">
    <w:name w:val="Balloon Text"/>
    <w:basedOn w:val="1"/>
    <w:uiPriority w:val="0"/>
    <w:rPr>
      <w:sz w:val="18"/>
      <w:szCs w:val="18"/>
    </w:rPr>
  </w:style>
  <w:style w:type="paragraph" w:styleId="4">
    <w:name w:val="footer"/>
    <w:basedOn w:val="1"/>
    <w:link w:val="9"/>
    <w:uiPriority w:val="0"/>
    <w:pPr>
      <w:tabs>
        <w:tab w:val="center" w:pos="4153"/>
        <w:tab w:val="right" w:pos="8306"/>
      </w:tabs>
      <w:snapToGrid w:val="0"/>
      <w:jc w:val="left"/>
    </w:pPr>
    <w:rPr>
      <w:rFonts w:cs="Times New Roman"/>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9">
    <w:name w:val=" Char Char"/>
    <w:basedOn w:val="8"/>
    <w:link w:val="4"/>
    <w:uiPriority w:val="0"/>
    <w:rPr>
      <w:rFonts w:cs="Times New Roman"/>
      <w:sz w:val="18"/>
      <w:szCs w:val="18"/>
    </w:rPr>
  </w:style>
  <w:style w:type="character" w:customStyle="1" w:styleId="10">
    <w:name w:val=" Char Char1"/>
    <w:basedOn w:val="8"/>
    <w:link w:val="5"/>
    <w:uiPriority w:val="0"/>
    <w:rPr>
      <w:rFonts w:cs="Times New Roman"/>
      <w:sz w:val="18"/>
      <w:szCs w:val="18"/>
    </w:rPr>
  </w:style>
  <w:style w:type="character" w:customStyle="1" w:styleId="11">
    <w:name w:val=" Char Char2"/>
    <w:basedOn w:val="8"/>
    <w:link w:val="2"/>
    <w:uiPriority w:val="0"/>
    <w:rPr>
      <w:rFonts w:ascii="宋体" w:hAnsi="Courier New" w:eastAsia="宋体" w:cs="Times New Roman"/>
      <w:sz w:val="20"/>
      <w:szCs w:val="20"/>
    </w:rPr>
  </w:style>
  <w:style w:type="paragraph" w:customStyle="1" w:styleId="12">
    <w:name w:val="列出段落"/>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3</Pages>
  <Words>298</Words>
  <Characters>1703</Characters>
  <Lines>14</Lines>
  <Paragraphs>3</Paragraphs>
  <TotalTime>0</TotalTime>
  <ScaleCrop>false</ScaleCrop>
  <LinksUpToDate>false</LinksUpToDate>
  <CharactersWithSpaces>1998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2017-07-06T02:29:00Z</dcterms:created>
  <dc:creator>柳放</dc:creator>
  <cp:lastModifiedBy>vertesyuan</cp:lastModifiedBy>
  <cp:lastPrinted>2015-09-21T01:06:00Z</cp:lastPrinted>
  <dcterms:modified xsi:type="dcterms:W3CDTF">2024-10-11T14:27:43Z</dcterms:modified>
  <dc:title>《高等代数》考试大纲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CAC7C70A00F74059A69FE4DF7DF07B03_13</vt:lpwstr>
  </property>
</Properties>
</file>